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44" w:rsidRDefault="00432906" w:rsidP="000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Кусинского района </w:t>
      </w:r>
      <w:r w:rsidR="00055044">
        <w:rPr>
          <w:rFonts w:ascii="Times New Roman" w:hAnsi="Times New Roman" w:cs="Times New Roman"/>
          <w:sz w:val="28"/>
          <w:szCs w:val="28"/>
        </w:rPr>
        <w:t xml:space="preserve">совместно с отделом надзорной деятельности и профилактической работы по г. Златоусту и Кусинскому району </w:t>
      </w:r>
      <w:proofErr w:type="spellStart"/>
      <w:r w:rsidR="00055044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055044">
        <w:rPr>
          <w:rFonts w:ascii="Times New Roman" w:hAnsi="Times New Roman" w:cs="Times New Roman"/>
          <w:sz w:val="28"/>
          <w:szCs w:val="28"/>
        </w:rPr>
        <w:t xml:space="preserve"> ГУ МЧС России проведена проверка соблюдения требований законодательства о противопожарной безопасности в образовательных учреждениях Кусинского муниципального района. </w:t>
      </w:r>
    </w:p>
    <w:p w:rsidR="00055044" w:rsidRDefault="00055044" w:rsidP="000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результатам проверки в 11 образовательных учреждениях обнаружены нарушения в указанной сфере. В отношении директоров и заведующих образовательных учреждений Прокуратурой Кусинского района Челябинской области возбуждены дела об административных правонарушениях по ч. 1 ст. 20.4 Кодекса Российской Федерации об административных правонарушениях – н</w:t>
      </w:r>
      <w:r w:rsidRPr="00055044">
        <w:rPr>
          <w:rFonts w:ascii="Times New Roman" w:hAnsi="Times New Roman" w:cs="Times New Roman"/>
          <w:sz w:val="28"/>
          <w:szCs w:val="28"/>
        </w:rPr>
        <w:t>арушение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044" w:rsidRPr="00A13213" w:rsidRDefault="00055044" w:rsidP="0005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направлены для рассмотрения и принятия решения в отдел</w:t>
      </w:r>
      <w:r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86ACF" w:rsidRPr="00A13213" w:rsidRDefault="00E86ACF" w:rsidP="002B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ACF" w:rsidRPr="00A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7"/>
    <w:rsid w:val="00055044"/>
    <w:rsid w:val="00270147"/>
    <w:rsid w:val="002B02E2"/>
    <w:rsid w:val="00432906"/>
    <w:rsid w:val="0057156F"/>
    <w:rsid w:val="00777307"/>
    <w:rsid w:val="00795CFB"/>
    <w:rsid w:val="00A13213"/>
    <w:rsid w:val="00A81EC4"/>
    <w:rsid w:val="00C51740"/>
    <w:rsid w:val="00E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6BF"/>
  <w15:chartTrackingRefBased/>
  <w15:docId w15:val="{03A322B7-80FD-43AA-B387-218443B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 Виталий Эдуардович</dc:creator>
  <cp:keywords/>
  <dc:description/>
  <cp:lastModifiedBy>Муштаков Виталий Эдуардович</cp:lastModifiedBy>
  <cp:revision>5</cp:revision>
  <dcterms:created xsi:type="dcterms:W3CDTF">2024-04-06T08:03:00Z</dcterms:created>
  <dcterms:modified xsi:type="dcterms:W3CDTF">2024-04-11T05:23:00Z</dcterms:modified>
</cp:coreProperties>
</file>